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A710FB">
        <w:trPr>
          <w:trHeight w:val="124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E9F8307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519B03CD" w:rsidR="001C5B51" w:rsidRPr="00F623D1" w:rsidRDefault="00764865" w:rsidP="00764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865">
              <w:rPr>
                <w:rFonts w:ascii="Times New Roman" w:hAnsi="Times New Roman" w:cs="Times New Roman"/>
                <w:bCs/>
                <w:sz w:val="28"/>
                <w:szCs w:val="28"/>
              </w:rPr>
              <w:t>Послуги з проведення поточного ремонту покрівлі</w:t>
            </w:r>
            <w:r w:rsidRPr="0076486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7648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двоповерхової будівлі</w:t>
            </w:r>
            <w:r w:rsidRPr="00764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гаражем літ. «Б», літ. «В»</w:t>
            </w:r>
            <w:r w:rsidRPr="007648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управління патрульної поліції </w:t>
            </w:r>
            <w:r w:rsidRPr="007648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6486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</w:t>
            </w:r>
            <w:r w:rsidRPr="00764865">
              <w:rPr>
                <w:rFonts w:ascii="Times New Roman" w:hAnsi="Times New Roman" w:cs="Times New Roman"/>
                <w:sz w:val="28"/>
                <w:szCs w:val="28"/>
              </w:rPr>
              <w:t xml:space="preserve">Житомирській </w:t>
            </w:r>
            <w:r w:rsidRPr="007648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області Департаменту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7648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атрульної поліції, яка розташована </w:t>
            </w:r>
            <w:r w:rsidRPr="00764865">
              <w:rPr>
                <w:rFonts w:ascii="Times New Roman" w:hAnsi="Times New Roman" w:cs="Times New Roman"/>
                <w:sz w:val="28"/>
                <w:szCs w:val="28"/>
              </w:rPr>
              <w:t>за адресою: вул. Покровська, буд. 96, м. Житомир</w:t>
            </w:r>
            <w:r>
              <w:rPr>
                <w:sz w:val="28"/>
                <w:szCs w:val="28"/>
              </w:rPr>
              <w:t>.</w:t>
            </w:r>
            <w:r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="00637AA4" w:rsidRPr="00F623D1">
              <w:rPr>
                <w:rFonts w:ascii="Times New Roman" w:hAnsi="Times New Roman" w:cs="Times New Roman"/>
                <w:sz w:val="28"/>
                <w:szCs w:val="28"/>
              </w:rPr>
              <w:t>45450000</w:t>
            </w:r>
            <w:r w:rsidR="00404DB9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37AA4" w:rsidRPr="00F623D1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r w:rsidR="00404DB9" w:rsidRPr="00F623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7AA4" w:rsidRPr="00F623D1">
              <w:rPr>
                <w:rFonts w:ascii="Times New Roman" w:hAnsi="Times New Roman" w:cs="Times New Roman"/>
                <w:sz w:val="28"/>
                <w:szCs w:val="28"/>
              </w:rPr>
              <w:t>Інші завершальні будівельні роботи</w:t>
            </w:r>
            <w:r w:rsidR="00A710FB" w:rsidRPr="00F623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6697" w:rsidRPr="00F623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2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0FB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5B51" w14:paraId="3D5665A3" w14:textId="77777777" w:rsidTr="00FA4D42">
        <w:trPr>
          <w:trHeight w:val="1117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712E1E80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1F8B1723" w:rsidR="001C5B51" w:rsidRDefault="00931119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 xml:space="preserve">Очікувана вартість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56349">
              <w:rPr>
                <w:rFonts w:ascii="Times New Roman" w:hAnsi="Times New Roman" w:cs="Times New Roman"/>
                <w:sz w:val="28"/>
                <w:szCs w:val="28"/>
              </w:rPr>
              <w:t xml:space="preserve">изначена </w:t>
            </w:r>
            <w:r w:rsidR="00956349" w:rsidRPr="00956349">
              <w:rPr>
                <w:rFonts w:ascii="Times New Roman" w:hAnsi="Times New Roman" w:cs="Times New Roman"/>
                <w:sz w:val="28"/>
                <w:szCs w:val="28"/>
              </w:rPr>
              <w:t>на підставі розрахунку вартості послуг</w:t>
            </w:r>
            <w:r w:rsidR="00C51C13">
              <w:rPr>
                <w:rFonts w:ascii="Times New Roman" w:hAnsi="Times New Roman" w:cs="Times New Roman"/>
                <w:sz w:val="28"/>
                <w:szCs w:val="28"/>
              </w:rPr>
              <w:t xml:space="preserve"> (ремонтно</w:t>
            </w:r>
            <w:r w:rsidR="00F111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1C13">
              <w:rPr>
                <w:rFonts w:ascii="Times New Roman" w:hAnsi="Times New Roman" w:cs="Times New Roman"/>
                <w:sz w:val="28"/>
                <w:szCs w:val="28"/>
              </w:rPr>
              <w:t>будівельних</w:t>
            </w:r>
            <w:r w:rsidR="00F111BF">
              <w:rPr>
                <w:rFonts w:ascii="Times New Roman" w:hAnsi="Times New Roman" w:cs="Times New Roman"/>
                <w:sz w:val="28"/>
                <w:szCs w:val="28"/>
              </w:rPr>
              <w:t>, опоряджувальних</w:t>
            </w:r>
            <w:r w:rsidR="00C51C13">
              <w:rPr>
                <w:rFonts w:ascii="Times New Roman" w:hAnsi="Times New Roman" w:cs="Times New Roman"/>
                <w:sz w:val="28"/>
                <w:szCs w:val="28"/>
              </w:rPr>
              <w:t xml:space="preserve"> робіт)</w:t>
            </w:r>
            <w:r w:rsidR="00956349" w:rsidRPr="00956349">
              <w:rPr>
                <w:rFonts w:ascii="Times New Roman" w:hAnsi="Times New Roman" w:cs="Times New Roman"/>
                <w:sz w:val="28"/>
                <w:szCs w:val="28"/>
              </w:rPr>
              <w:t xml:space="preserve"> сертифікованим кошторисником  у програмі 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23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6349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(автоматичний випуск кошторисів.)</w:t>
            </w:r>
            <w:r w:rsidR="004B511D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та становить:</w:t>
            </w:r>
            <w:r w:rsidR="00FA4D42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27E" w:rsidRPr="00F623D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4027E" w:rsidRPr="00F623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90</w:t>
            </w:r>
            <w:r w:rsidR="0074027E" w:rsidRPr="00F62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тис. </w:t>
            </w:r>
            <w:r w:rsidR="0074027E" w:rsidRPr="00F623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045</w:t>
            </w:r>
            <w:r w:rsidR="0074027E" w:rsidRPr="00F62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грн</w:t>
            </w:r>
            <w:r w:rsidR="00F623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C5B51" w14:paraId="350BFFDE" w14:textId="77777777" w:rsidTr="00FA4D42">
        <w:trPr>
          <w:trHeight w:val="1120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4AF506A0" w14:textId="36035A14" w:rsidR="001C5B51" w:rsidRDefault="004B511D" w:rsidP="00A6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>до розрахунку до проєкту кошторису на 2021 рік</w:t>
            </w:r>
            <w:r w:rsidR="00F62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CC3" w14:paraId="70B8894F" w14:textId="77777777" w:rsidTr="00764865">
        <w:trPr>
          <w:trHeight w:val="1665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11914F65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5697378E" w:rsidR="008F2CC3" w:rsidRDefault="00A65AC8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 w:rsidR="00A54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 w:rsidR="0093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4865" w14:paraId="21D1F7A4" w14:textId="77777777" w:rsidTr="00931119">
        <w:trPr>
          <w:trHeight w:val="172"/>
        </w:trPr>
        <w:tc>
          <w:tcPr>
            <w:tcW w:w="647" w:type="dxa"/>
            <w:vAlign w:val="center"/>
          </w:tcPr>
          <w:p w14:paraId="0FA1D95B" w14:textId="025D46C6" w:rsidR="00764865" w:rsidRPr="00FC5869" w:rsidRDefault="007648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4F1C4203" w14:textId="4F70C6F6" w:rsidR="00764865" w:rsidRPr="008F2CC3" w:rsidRDefault="00764865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0A1D51A6" w14:textId="7D20EFA2" w:rsidR="00764865" w:rsidRPr="00764865" w:rsidRDefault="00764865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865">
              <w:rPr>
                <w:rFonts w:ascii="Times New Roman" w:hAnsi="Times New Roman" w:cs="Times New Roman"/>
                <w:sz w:val="28"/>
                <w:szCs w:val="28"/>
                <w:shd w:val="clear" w:color="auto" w:fill="F0F5F2"/>
              </w:rPr>
              <w:t>UA-2021-05-31-003875-b</w:t>
            </w:r>
          </w:p>
        </w:tc>
      </w:tr>
    </w:tbl>
    <w:p w14:paraId="51CA6553" w14:textId="77777777" w:rsidR="00691103" w:rsidRPr="00A54C2E" w:rsidRDefault="00691103" w:rsidP="00C0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103" w:rsidRPr="00A54C2E" w:rsidSect="00A65AC8">
      <w:headerReference w:type="default" r:id="rId8"/>
      <w:pgSz w:w="11906" w:h="16838"/>
      <w:pgMar w:top="851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C8B83" w14:textId="77777777" w:rsidR="00387100" w:rsidRDefault="00387100" w:rsidP="00AD6501">
      <w:pPr>
        <w:spacing w:after="0" w:line="240" w:lineRule="auto"/>
      </w:pPr>
      <w:r>
        <w:separator/>
      </w:r>
    </w:p>
  </w:endnote>
  <w:endnote w:type="continuationSeparator" w:id="0">
    <w:p w14:paraId="7B98BF5B" w14:textId="77777777" w:rsidR="00387100" w:rsidRDefault="00387100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CBE13" w14:textId="77777777" w:rsidR="00387100" w:rsidRDefault="00387100" w:rsidP="00AD6501">
      <w:pPr>
        <w:spacing w:after="0" w:line="240" w:lineRule="auto"/>
      </w:pPr>
      <w:r>
        <w:separator/>
      </w:r>
    </w:p>
  </w:footnote>
  <w:footnote w:type="continuationSeparator" w:id="0">
    <w:p w14:paraId="7D85F73D" w14:textId="77777777" w:rsidR="00387100" w:rsidRDefault="00387100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8546A"/>
    <w:rsid w:val="0019196C"/>
    <w:rsid w:val="001A55D8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7DC8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87100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04DB9"/>
    <w:rsid w:val="00422D0F"/>
    <w:rsid w:val="0042422E"/>
    <w:rsid w:val="00432C5C"/>
    <w:rsid w:val="00433AC2"/>
    <w:rsid w:val="00440137"/>
    <w:rsid w:val="00493AA4"/>
    <w:rsid w:val="004A564F"/>
    <w:rsid w:val="004B395C"/>
    <w:rsid w:val="004B511D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935A9"/>
    <w:rsid w:val="005B2E05"/>
    <w:rsid w:val="005F3118"/>
    <w:rsid w:val="006023F1"/>
    <w:rsid w:val="00617070"/>
    <w:rsid w:val="006247A1"/>
    <w:rsid w:val="0062537B"/>
    <w:rsid w:val="00637AA4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36F4"/>
    <w:rsid w:val="0073579E"/>
    <w:rsid w:val="0074027E"/>
    <w:rsid w:val="00752437"/>
    <w:rsid w:val="00764865"/>
    <w:rsid w:val="00784CF4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A18BF"/>
    <w:rsid w:val="008A7010"/>
    <w:rsid w:val="008B1FF1"/>
    <w:rsid w:val="008D0C56"/>
    <w:rsid w:val="008D31F4"/>
    <w:rsid w:val="008E255D"/>
    <w:rsid w:val="008F2CC3"/>
    <w:rsid w:val="008F6439"/>
    <w:rsid w:val="0090325F"/>
    <w:rsid w:val="0090628A"/>
    <w:rsid w:val="009069F2"/>
    <w:rsid w:val="0091238E"/>
    <w:rsid w:val="0091717B"/>
    <w:rsid w:val="00931119"/>
    <w:rsid w:val="0094654B"/>
    <w:rsid w:val="009509D2"/>
    <w:rsid w:val="00953C7B"/>
    <w:rsid w:val="00956349"/>
    <w:rsid w:val="00956F6E"/>
    <w:rsid w:val="009824A6"/>
    <w:rsid w:val="009849A0"/>
    <w:rsid w:val="0099398F"/>
    <w:rsid w:val="0099569D"/>
    <w:rsid w:val="009978C4"/>
    <w:rsid w:val="009B1095"/>
    <w:rsid w:val="009B1FEE"/>
    <w:rsid w:val="009C42B3"/>
    <w:rsid w:val="009D4B34"/>
    <w:rsid w:val="009F66DD"/>
    <w:rsid w:val="00A00CBE"/>
    <w:rsid w:val="00A014F5"/>
    <w:rsid w:val="00A13387"/>
    <w:rsid w:val="00A515F3"/>
    <w:rsid w:val="00A549EC"/>
    <w:rsid w:val="00A54C2E"/>
    <w:rsid w:val="00A57B9E"/>
    <w:rsid w:val="00A60057"/>
    <w:rsid w:val="00A65AC8"/>
    <w:rsid w:val="00A7033A"/>
    <w:rsid w:val="00A704B5"/>
    <w:rsid w:val="00A710FB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D2585"/>
    <w:rsid w:val="00BD2CB7"/>
    <w:rsid w:val="00BE6C98"/>
    <w:rsid w:val="00BE7854"/>
    <w:rsid w:val="00BF7780"/>
    <w:rsid w:val="00C05842"/>
    <w:rsid w:val="00C12283"/>
    <w:rsid w:val="00C20530"/>
    <w:rsid w:val="00C36697"/>
    <w:rsid w:val="00C45022"/>
    <w:rsid w:val="00C45512"/>
    <w:rsid w:val="00C50468"/>
    <w:rsid w:val="00C506B7"/>
    <w:rsid w:val="00C51C13"/>
    <w:rsid w:val="00C54421"/>
    <w:rsid w:val="00C82C0D"/>
    <w:rsid w:val="00C914C6"/>
    <w:rsid w:val="00C92325"/>
    <w:rsid w:val="00C94363"/>
    <w:rsid w:val="00CA11FA"/>
    <w:rsid w:val="00CA2E7A"/>
    <w:rsid w:val="00CA3833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30042"/>
    <w:rsid w:val="00D32A7F"/>
    <w:rsid w:val="00D3340C"/>
    <w:rsid w:val="00D5376E"/>
    <w:rsid w:val="00D62EF9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659E"/>
    <w:rsid w:val="00F0557F"/>
    <w:rsid w:val="00F106EE"/>
    <w:rsid w:val="00F111BF"/>
    <w:rsid w:val="00F12592"/>
    <w:rsid w:val="00F129AD"/>
    <w:rsid w:val="00F266A9"/>
    <w:rsid w:val="00F30E06"/>
    <w:rsid w:val="00F4681C"/>
    <w:rsid w:val="00F52B27"/>
    <w:rsid w:val="00F623D1"/>
    <w:rsid w:val="00F65A26"/>
    <w:rsid w:val="00FA23D0"/>
    <w:rsid w:val="00FA338F"/>
    <w:rsid w:val="00FA4970"/>
    <w:rsid w:val="00FA4D42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8D8A9-5587-42DE-B098-3921C2B0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k.smirnova-artemenko</cp:lastModifiedBy>
  <cp:revision>2</cp:revision>
  <cp:lastPrinted>2021-02-16T08:53:00Z</cp:lastPrinted>
  <dcterms:created xsi:type="dcterms:W3CDTF">2021-06-02T08:59:00Z</dcterms:created>
  <dcterms:modified xsi:type="dcterms:W3CDTF">2021-06-02T08:59:00Z</dcterms:modified>
</cp:coreProperties>
</file>